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6"/>
        <w:gridCol w:w="1497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37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апреля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  <w:r>
              <w:rPr>
                <w:sz w:val="28"/>
                <w:u w:val="none"/>
              </w:rPr>
              <w:t>533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b/>
          <w:sz w:val="28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Левашово, улица Садовая, земельный участок 24, </w:t>
      </w:r>
      <w:r>
        <w:rPr>
          <w:rFonts w:cs="Times New Roman"/>
          <w:b/>
          <w:sz w:val="28"/>
        </w:rPr>
        <w:t xml:space="preserve">установленных </w:t>
      </w:r>
      <w:r>
        <w:rPr>
          <w:b/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b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</w:p>
    <w:p>
      <w:pPr>
        <w:pStyle w:val="Normal"/>
        <w:spacing w:lineRule="atLeast" w:line="57"/>
        <w:ind w:firstLine="85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bCs/>
          <w:sz w:val="28"/>
        </w:rPr>
        <w:t>,  администрация А</w:t>
      </w:r>
      <w:r>
        <w:rPr>
          <w:sz w:val="28"/>
        </w:rPr>
        <w:t xml:space="preserve">рдатовского муниципального округа Нижегородской области                     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3">
        <w:r>
          <w:rPr>
            <w:rStyle w:val="Style3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>, и расположенного по адресу: Российская Федерация, Нижегородская область, Ардатовский муниципальный округ, село Левашово, улица Садовая, земельный участок 24, с кадастровым номером 52:51:0030007:ЗУ1, образованного из участка с кадастровым номером 52:51:0030007:235,  вид разрешенного использования земельного участка - для ведения личного подсобного хозяйства, в части увеличения максимального размера земельного участка для размещения индивидуального жилищного строительства  с 2500 кв. м. до 4114 кв.м., находящегося в собственности О.А. Зудовой.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4"/>
        <w:gridCol w:w="5116"/>
      </w:tblGrid>
      <w:tr>
        <w:trPr>
          <w:trHeight w:val="2402" w:hRule="atLeast"/>
        </w:trPr>
        <w:tc>
          <w:tcPr>
            <w:tcW w:w="4844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6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paragraph" w:styleId="Heading6">
    <w:name w:val="heading 6"/>
    <w:basedOn w:val="Normal"/>
    <w:next w:val="Normal"/>
    <w:qFormat/>
    <w:rsid w:val="003a7dd8"/>
    <w:pPr>
      <w:keepNext w:val="true"/>
      <w:spacing w:lineRule="auto" w:line="360"/>
      <w:jc w:val="center"/>
      <w:outlineLvl w:val="5"/>
    </w:pPr>
    <w:rPr>
      <w:rFonts w:cs="Times New Roman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8" w:customStyle="1">
    <w:name w:val="Символ нумерации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character" w:styleId="Strong">
    <w:name w:val="Strong"/>
    <w:qFormat/>
    <w:rsid w:val="003a7dd8"/>
    <w:rPr>
      <w:b/>
      <w:bCs/>
    </w:rPr>
  </w:style>
  <w:style w:type="character" w:styleId="6" w:customStyle="1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styleId="Textbody1" w:customStyle="1">
    <w:name w:val="Text body1"/>
    <w:qFormat/>
    <w:rsid w:val="003a7dd8"/>
    <w:rPr>
      <w:sz w:val="28"/>
    </w:rPr>
  </w:style>
  <w:style w:type="character" w:styleId="pt-a0-000072" w:customStyle="1">
    <w:name w:val="pt-a0-000072"/>
    <w:basedOn w:val="16"/>
    <w:qFormat/>
    <w:rsid w:val="003a7dd8"/>
    <w:rPr/>
  </w:style>
  <w:style w:type="character" w:styleId="12" w:customStyle="1">
    <w:name w:val="Выделение1"/>
    <w:qFormat/>
    <w:rsid w:val="003a7dd8"/>
    <w:rPr>
      <w:i/>
      <w:color w:val="000000"/>
      <w:lang w:val="ru-RU" w:eastAsia="zh-CN" w:bidi="hi-IN"/>
    </w:rPr>
  </w:style>
  <w:style w:type="character" w:styleId="Contents51" w:customStyle="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Contents81" w:customStyle="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pt-a-000058" w:customStyle="1">
    <w:name w:val="pt-a-000058"/>
    <w:qFormat/>
    <w:rsid w:val="003a7dd8"/>
    <w:rPr>
      <w:sz w:val="24"/>
    </w:rPr>
  </w:style>
  <w:style w:type="character" w:styleId="Contents91" w:customStyle="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pt-a-000070" w:customStyle="1">
    <w:name w:val="pt-a-000070"/>
    <w:qFormat/>
    <w:rsid w:val="003a7dd8"/>
    <w:rPr>
      <w:sz w:val="24"/>
    </w:rPr>
  </w:style>
  <w:style w:type="character" w:styleId="pt-a-000059" w:customStyle="1">
    <w:name w:val="pt-a-000059"/>
    <w:qFormat/>
    <w:rsid w:val="003a7dd8"/>
    <w:rPr>
      <w:sz w:val="24"/>
    </w:rPr>
  </w:style>
  <w:style w:type="character" w:styleId="Contents11" w:customStyle="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styleId="pt-a-000073" w:customStyle="1">
    <w:name w:val="pt-a-000073"/>
    <w:qFormat/>
    <w:rsid w:val="003a7dd8"/>
    <w:rPr>
      <w:sz w:val="24"/>
    </w:rPr>
  </w:style>
  <w:style w:type="character" w:styleId="Footnote1" w:customStyle="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13" w:customStyle="1">
    <w:name w:val="Основной текст1"/>
    <w:qFormat/>
    <w:rsid w:val="003a7dd8"/>
    <w:rPr>
      <w:sz w:val="28"/>
    </w:rPr>
  </w:style>
  <w:style w:type="character" w:styleId="pt-a0-000060" w:customStyle="1">
    <w:name w:val="pt-a0-000060"/>
    <w:basedOn w:val="16"/>
    <w:qFormat/>
    <w:rsid w:val="003a7dd8"/>
    <w:rPr/>
  </w:style>
  <w:style w:type="character" w:styleId="14" w:customStyle="1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styleId="Contents31" w:customStyle="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2" w:customStyle="1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styleId="pt-a-000071" w:customStyle="1">
    <w:name w:val="pt-a-000071"/>
    <w:qFormat/>
    <w:rsid w:val="003a7dd8"/>
    <w:rPr>
      <w:sz w:val="24"/>
    </w:rPr>
  </w:style>
  <w:style w:type="character" w:styleId="21" w:customStyle="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styleId="pt-a-000043" w:customStyle="1">
    <w:name w:val="pt-a-000043"/>
    <w:qFormat/>
    <w:rsid w:val="003a7dd8"/>
    <w:rPr>
      <w:sz w:val="24"/>
    </w:rPr>
  </w:style>
  <w:style w:type="character" w:styleId="pt-a0-000041" w:customStyle="1">
    <w:name w:val="pt-a0-000041"/>
    <w:basedOn w:val="16"/>
    <w:qFormat/>
    <w:rsid w:val="003a7dd8"/>
    <w:rPr/>
  </w:style>
  <w:style w:type="character" w:styleId="Endnote1" w:customStyle="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pt-a-000069" w:customStyle="1">
    <w:name w:val="pt-a-000069"/>
    <w:qFormat/>
    <w:rsid w:val="003a7dd8"/>
    <w:rPr>
      <w:sz w:val="24"/>
    </w:rPr>
  </w:style>
  <w:style w:type="character" w:styleId="ConsPlusTitle" w:customStyle="1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styleId="Contents71" w:customStyle="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Contents61" w:customStyle="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15" w:customStyle="1">
    <w:name w:val="Обычный1"/>
    <w:qFormat/>
    <w:rsid w:val="003a7dd8"/>
    <w:rPr>
      <w:color w:val="000000"/>
      <w:lang w:val="ru-RU" w:eastAsia="zh-CN" w:bidi="hi-IN"/>
    </w:rPr>
  </w:style>
  <w:style w:type="character" w:styleId="Contents41" w:customStyle="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16" w:customStyle="1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styleId="Contents21" w:customStyle="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3" w:customStyle="1">
    <w:name w:val="Основной шрифт абзаца3"/>
    <w:qFormat/>
    <w:rsid w:val="003a7dd8"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rsid w:val="003a7dd8"/>
    <w:pPr>
      <w:suppressLineNumbers/>
    </w:pPr>
    <w:rPr>
      <w:rFonts w:cs="Arial"/>
    </w:rPr>
  </w:style>
  <w:style w:type="paragraph" w:styleId="17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Style12" w:customStyle="1">
    <w:name w:val="Колонтитулы"/>
    <w:basedOn w:val="Normal"/>
    <w:qFormat/>
    <w:rsid w:val="006e7504"/>
    <w:pPr/>
    <w:rPr/>
  </w:style>
  <w:style w:type="paragraph" w:styleId="user1" w:customStyle="1">
    <w:name w:val="Колонтитулы (user)"/>
    <w:basedOn w:val="Normal"/>
    <w:qFormat/>
    <w:rsid w:val="003a7dd8"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1" w:customStyle="1">
    <w:name w:val="Endnote1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Footnote11" w:customStyle="1">
    <w:name w:val="Footnote1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link w:val="Style9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NSimSun"/>
      <w:color w:val="000000"/>
      <w:kern w:val="0"/>
      <w:sz w:val="16"/>
      <w:szCs w:val="20"/>
      <w:lang w:eastAsia="zh-CN" w:bidi="hi-IN" w:val="ru-RU"/>
    </w:rPr>
  </w:style>
  <w:style w:type="paragraph" w:styleId="user2" w:customStyle="1">
    <w:name w:val="Содержимое таблицы (user)"/>
    <w:basedOn w:val="Normal"/>
    <w:qFormat/>
    <w:rsid w:val="003a7dd8"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rsid w:val="003a7dd8"/>
    <w:pPr>
      <w:jc w:val="center"/>
    </w:pPr>
    <w:rPr>
      <w:b/>
      <w:bCs/>
    </w:rPr>
  </w:style>
  <w:style w:type="paragraph" w:styleId="Internetlink1" w:customStyle="1">
    <w:name w:val="Internet link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FF"/>
      <w:kern w:val="0"/>
      <w:sz w:val="20"/>
      <w:szCs w:val="20"/>
      <w:u w:val="single"/>
      <w:lang w:eastAsia="zh-CN" w:bidi="hi-IN" w:val="ru-RU"/>
    </w:rPr>
  </w:style>
  <w:style w:type="paragraph" w:styleId="WW-1" w:customStyle="1">
    <w:name w:val="WW-Указатель1"/>
    <w:basedOn w:val="Normal"/>
    <w:qFormat/>
    <w:rsid w:val="003a7dd8"/>
    <w:pPr>
      <w:suppressLineNumbers/>
    </w:pPr>
    <w:rPr/>
  </w:style>
  <w:style w:type="paragraph" w:styleId="111" w:customStyle="1">
    <w:name w:val="Абзац списка11"/>
    <w:basedOn w:val="Normal"/>
    <w:qFormat/>
    <w:rsid w:val="003a7dd8"/>
    <w:pPr>
      <w:spacing w:lineRule="auto" w:line="276" w:before="0" w:after="200"/>
      <w:ind w:left="720"/>
      <w:contextualSpacing/>
    </w:pPr>
    <w:rPr>
      <w:rFonts w:ascii="Calibri" w:hAnsi="Calibri" w:cs="Times New Roman"/>
      <w:sz w:val="22"/>
      <w:lang w:bidi="ar-SA"/>
    </w:rPr>
  </w:style>
  <w:style w:type="paragraph" w:styleId="pt-a0-0000721" w:customStyle="1">
    <w:name w:val="pt-a0-0000721"/>
    <w:basedOn w:val="116"/>
    <w:qFormat/>
    <w:rsid w:val="003a7dd8"/>
    <w:pPr/>
    <w:rPr/>
  </w:style>
  <w:style w:type="paragraph" w:styleId="112" w:customStyle="1">
    <w:name w:val="Выделение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i/>
      <w:color w:val="000000"/>
      <w:kern w:val="0"/>
      <w:sz w:val="20"/>
      <w:szCs w:val="20"/>
      <w:lang w:eastAsia="zh-CN" w:bidi="hi-IN" w:val="ru-RU"/>
    </w:rPr>
  </w:style>
  <w:style w:type="paragraph" w:styleId="pt-a-0000581" w:customStyle="1">
    <w:name w:val="pt-a-000058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701" w:customStyle="1">
    <w:name w:val="pt-a-000070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591" w:customStyle="1">
    <w:name w:val="pt-a-000059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731" w:customStyle="1">
    <w:name w:val="pt-a-000073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113" w:customStyle="1">
    <w:name w:val="Основной текст11"/>
    <w:basedOn w:val="Normal"/>
    <w:qFormat/>
    <w:rsid w:val="003a7dd8"/>
    <w:pPr>
      <w:widowControl w:val="false"/>
      <w:ind w:firstLine="400"/>
    </w:pPr>
    <w:rPr>
      <w:rFonts w:cs="Times New Roman"/>
      <w:sz w:val="28"/>
      <w:lang w:bidi="ar-SA"/>
    </w:rPr>
  </w:style>
  <w:style w:type="paragraph" w:styleId="pt-a0-0000601" w:customStyle="1">
    <w:name w:val="pt-a0-0000601"/>
    <w:basedOn w:val="116"/>
    <w:qFormat/>
    <w:rsid w:val="003a7dd8"/>
    <w:pPr/>
    <w:rPr/>
  </w:style>
  <w:style w:type="paragraph" w:styleId="114" w:customStyle="1">
    <w:name w:val="Гиперссылка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FF"/>
      <w:kern w:val="0"/>
      <w:sz w:val="20"/>
      <w:szCs w:val="20"/>
      <w:u w:val="single"/>
      <w:lang w:eastAsia="zh-CN" w:bidi="hi-IN" w:val="ru-RU"/>
    </w:rPr>
  </w:style>
  <w:style w:type="paragraph" w:styleId="211" w:customStyle="1">
    <w:name w:val="Гиперссылка2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FF"/>
      <w:kern w:val="0"/>
      <w:sz w:val="20"/>
      <w:szCs w:val="20"/>
      <w:u w:val="single"/>
      <w:lang w:eastAsia="zh-CN" w:bidi="hi-IN" w:val="ru-RU"/>
    </w:rPr>
  </w:style>
  <w:style w:type="paragraph" w:styleId="pt-a-0000711" w:customStyle="1">
    <w:name w:val="pt-a-000071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212" w:customStyle="1">
    <w:name w:val="Основной шрифт абзаца2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00"/>
      <w:kern w:val="0"/>
      <w:sz w:val="20"/>
      <w:szCs w:val="20"/>
      <w:lang w:eastAsia="zh-CN" w:bidi="hi-IN" w:val="ru-RU"/>
    </w:rPr>
  </w:style>
  <w:style w:type="paragraph" w:styleId="pt-a-0000431" w:customStyle="1">
    <w:name w:val="pt-a-000043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0-0000411" w:customStyle="1">
    <w:name w:val="pt-a0-0000411"/>
    <w:basedOn w:val="116"/>
    <w:qFormat/>
    <w:rsid w:val="003a7dd8"/>
    <w:pPr/>
    <w:rPr/>
  </w:style>
  <w:style w:type="paragraph" w:styleId="pt-a-0000691" w:customStyle="1">
    <w:name w:val="pt-a-000069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ConsPlusTitle1" w:customStyle="1">
    <w:name w:val="ConsPlusTitle1"/>
    <w:qFormat/>
    <w:rsid w:val="003a7dd8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NSimSun"/>
      <w:b/>
      <w:color w:val="000000"/>
      <w:kern w:val="0"/>
      <w:sz w:val="20"/>
      <w:szCs w:val="20"/>
      <w:lang w:eastAsia="zh-CN" w:bidi="hi-IN" w:val="ru-RU"/>
    </w:rPr>
  </w:style>
  <w:style w:type="paragraph" w:styleId="115" w:customStyle="1">
    <w:name w:val="Обычный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00"/>
      <w:kern w:val="0"/>
      <w:sz w:val="20"/>
      <w:szCs w:val="20"/>
      <w:lang w:eastAsia="zh-CN" w:bidi="hi-IN" w:val="ru-RU"/>
    </w:rPr>
  </w:style>
  <w:style w:type="paragraph" w:styleId="116" w:customStyle="1">
    <w:name w:val="Основной шрифт абзаца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Lucida Sans;Times New Roman" w:eastAsia="NSimSun"/>
      <w:color w:val="000000"/>
      <w:kern w:val="0"/>
      <w:sz w:val="20"/>
      <w:szCs w:val="20"/>
      <w:lang w:eastAsia="zh-CN" w:bidi="hi-IN" w:val="ru-RU"/>
    </w:rPr>
  </w:style>
  <w:style w:type="paragraph" w:styleId="NormalWeb">
    <w:name w:val="Normal (Web)"/>
    <w:qFormat/>
    <w:rsid w:val="003a7dd8"/>
    <w:pPr>
      <w:widowControl/>
      <w:suppressAutoHyphens w:val="true"/>
      <w:bidi w:val="0"/>
      <w:spacing w:before="280" w:after="280"/>
      <w:jc w:val="left"/>
    </w:pPr>
    <w:rPr>
      <w:rFonts w:ascii="Times New Roman" w:hAnsi="Times New Roman" w:cs="Lucida Sans;Times New Roman" w:eastAsia="NSimSun"/>
      <w:color w:val="000000"/>
      <w:kern w:val="0"/>
      <w:sz w:val="24"/>
      <w:szCs w:val="20"/>
      <w:lang w:eastAsia="zh-CN" w:bidi="hi-IN" w:val="ru-RU"/>
    </w:rPr>
  </w:style>
  <w:style w:type="paragraph" w:styleId="18" w:customStyle="1">
    <w:name w:val="Название объекта1"/>
    <w:basedOn w:val="Normal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styleId="caption1" w:customStyle="1">
    <w:name w:val="caption1"/>
    <w:qFormat/>
    <w:rsid w:val="003a7dd8"/>
    <w:pPr>
      <w:widowControl/>
      <w:suppressAutoHyphens w:val="true"/>
      <w:bidi w:val="0"/>
      <w:spacing w:before="567" w:after="567"/>
      <w:jc w:val="center"/>
    </w:pPr>
    <w:rPr>
      <w:rFonts w:ascii="XO Thames;Times New Roman" w:hAnsi="XO Thames;Times New Roman" w:cs="XO Thames;Times New Roman" w:eastAsia="NSimSun"/>
      <w:b/>
      <w:caps/>
      <w:color w:val="000000"/>
      <w:kern w:val="0"/>
      <w:sz w:val="40"/>
      <w:szCs w:val="20"/>
      <w:lang w:eastAsia="zh-CN" w:bidi="hi-IN" w:val="ru-RU"/>
    </w:rPr>
  </w:style>
  <w:style w:type="paragraph" w:styleId="22" w:customStyle="1">
    <w:name w:val="Указатель2"/>
    <w:basedOn w:val="Normal"/>
    <w:qFormat/>
    <w:rsid w:val="003a7dd8"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4b312b"/>
    <w:pPr>
      <w:spacing w:before="0" w:after="0"/>
      <w:ind w:left="720"/>
      <w:contextualSpacing/>
    </w:pPr>
    <w:rPr>
      <w:rFonts w:cs="Mangal"/>
    </w:rPr>
  </w:style>
  <w:style w:type="numbering" w:styleId="Style14" w:customStyle="1">
    <w:name w:val="Без списка"/>
    <w:uiPriority w:val="99"/>
    <w:semiHidden/>
    <w:unhideWhenUsed/>
    <w:qFormat/>
    <w:rsid w:val="006e7504"/>
  </w:style>
  <w:style w:type="numbering" w:styleId="user4" w:customStyle="1">
    <w:name w:val="Без списка (user)"/>
    <w:uiPriority w:val="99"/>
    <w:semiHidden/>
    <w:unhideWhenUsed/>
    <w:qFormat/>
    <w:rsid w:val="003a7dd8"/>
  </w:style>
  <w:style w:type="numbering" w:styleId="WW8Num1" w:customStyle="1">
    <w:name w:val="WW8Num1"/>
    <w:qFormat/>
    <w:rsid w:val="003a7dd8"/>
  </w:style>
  <w:style w:type="numbering" w:styleId="WW8Num2" w:customStyle="1">
    <w:name w:val="WW8Num2"/>
    <w:qFormat/>
    <w:rsid w:val="003a7dd8"/>
  </w:style>
  <w:style w:type="numbering" w:styleId="WW8Num3" w:customStyle="1">
    <w:name w:val="WW8Num3"/>
    <w:qFormat/>
    <w:rsid w:val="003a7dd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6DF5-A134-48E7-85E1-886A9BC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Application>LibreOffice/25.8.5.2$Windows_X86_64 LibreOffice_project/9c8b85f387cc00a89945a79c9e6239f32e450ac2</Application>
  <AppVersion>15.0000</AppVersion>
  <Pages>3</Pages>
  <Words>428</Words>
  <Characters>3547</Characters>
  <CharactersWithSpaces>3989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2025-10-13T07:52:00Z</cp:lastPrinted>
  <dcterms:modified xsi:type="dcterms:W3CDTF">2026-04-24T13:12:26Z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